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F76" w:rsidRDefault="00BE0F76">
      <w:bookmarkStart w:id="0" w:name="_GoBack"/>
      <w:bookmarkEnd w:id="0"/>
      <w:r>
        <w:t xml:space="preserve">The Work Zone Signing leading into the Lane and Ramp Closure </w:t>
      </w:r>
    </w:p>
    <w:p w:rsidR="00522B83" w:rsidRDefault="00BE0F76">
      <w:r>
        <w:t>(TA-33 with Speed Reduction to 60 mph)</w:t>
      </w:r>
    </w:p>
    <w:p w:rsidR="00522B83" w:rsidRDefault="00522B83">
      <w:r>
        <w:t xml:space="preserve">(TA-44 used at entrance ramp) </w:t>
      </w:r>
    </w:p>
    <w:p w:rsidR="0026442F" w:rsidRDefault="0026442F"/>
    <w:p w:rsidR="0026442F" w:rsidRDefault="00BE0F76">
      <w:r>
        <w:rPr>
          <w:noProof/>
        </w:rPr>
        <w:drawing>
          <wp:inline distT="0" distB="0" distL="0" distR="0" wp14:anchorId="17E4757C" wp14:editId="203D9B70">
            <wp:extent cx="5486400" cy="57261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2F" w:rsidRDefault="0026442F"/>
    <w:p w:rsidR="0026442F" w:rsidRDefault="0026442F"/>
    <w:p w:rsidR="0026442F" w:rsidRDefault="0026442F"/>
    <w:p w:rsidR="00BE0F76" w:rsidRDefault="00BE0F76"/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</w:p>
    <w:p w:rsidR="00522B83" w:rsidRDefault="009F255F">
      <w:pPr>
        <w:rPr>
          <w:noProof/>
        </w:rPr>
      </w:pPr>
      <w:r>
        <w:rPr>
          <w:noProof/>
        </w:rPr>
        <w:t xml:space="preserve">The Work Zone Signing of </w:t>
      </w:r>
      <w:r w:rsidR="00BE0F76">
        <w:rPr>
          <w:noProof/>
        </w:rPr>
        <w:t>Lane Closure leading into the Exit Ramp</w:t>
      </w:r>
      <w:r w:rsidR="00522B83">
        <w:rPr>
          <w:noProof/>
        </w:rPr>
        <w:t>.</w:t>
      </w:r>
    </w:p>
    <w:p w:rsidR="00BE0F76" w:rsidRDefault="00BE0F76" w:rsidP="00522B83">
      <w:r>
        <w:rPr>
          <w:noProof/>
        </w:rPr>
        <w:t xml:space="preserve"> </w:t>
      </w:r>
      <w:r w:rsidR="00522B83">
        <w:t xml:space="preserve">(TA-42 used at exit ramp) </w:t>
      </w:r>
    </w:p>
    <w:p w:rsidR="00BE0F76" w:rsidRDefault="00BE0F76">
      <w:pPr>
        <w:rPr>
          <w:noProof/>
        </w:rPr>
      </w:pPr>
    </w:p>
    <w:p w:rsidR="00BE0F76" w:rsidRDefault="00BE0F76">
      <w:pPr>
        <w:rPr>
          <w:noProof/>
        </w:rPr>
      </w:pPr>
      <w:r>
        <w:rPr>
          <w:noProof/>
        </w:rPr>
        <w:drawing>
          <wp:inline distT="0" distB="0" distL="0" distR="0" wp14:anchorId="05FFC8D5" wp14:editId="5FCE8028">
            <wp:extent cx="3829050" cy="654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</w:p>
    <w:p w:rsidR="00522B83" w:rsidRDefault="00522B83">
      <w:pPr>
        <w:rPr>
          <w:noProof/>
        </w:rPr>
      </w:pPr>
      <w:r>
        <w:rPr>
          <w:noProof/>
        </w:rPr>
        <w:t xml:space="preserve">Location of Shoulder Taper, Lane Taper and Beginning of lane clsosure.  </w:t>
      </w:r>
    </w:p>
    <w:p w:rsidR="00522B83" w:rsidRDefault="00522B83">
      <w:pPr>
        <w:rPr>
          <w:noProof/>
        </w:rPr>
      </w:pPr>
      <w:r>
        <w:rPr>
          <w:noProof/>
        </w:rPr>
        <w:t xml:space="preserve">Arrow Panel installed on shoulder at beginning of lane taper. </w:t>
      </w:r>
    </w:p>
    <w:p w:rsidR="00522B83" w:rsidRDefault="00522B83">
      <w:pPr>
        <w:rPr>
          <w:noProof/>
        </w:rPr>
      </w:pPr>
      <w:r>
        <w:rPr>
          <w:noProof/>
        </w:rPr>
        <w:t>Channelizers used at 100 ft spacing through lane closure.</w:t>
      </w:r>
    </w:p>
    <w:p w:rsidR="00522B83" w:rsidRDefault="00522B83">
      <w:pPr>
        <w:rPr>
          <w:noProof/>
        </w:rPr>
      </w:pPr>
    </w:p>
    <w:p w:rsidR="0026442F" w:rsidRDefault="00522B83">
      <w:r>
        <w:rPr>
          <w:noProof/>
        </w:rPr>
        <w:drawing>
          <wp:inline distT="0" distB="0" distL="0" distR="0" wp14:anchorId="4FC18A23" wp14:editId="4EDD4977">
            <wp:extent cx="5486400" cy="60462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42F" w:rsidSect="003F18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2F"/>
    <w:rsid w:val="000108AD"/>
    <w:rsid w:val="00022D58"/>
    <w:rsid w:val="0026442F"/>
    <w:rsid w:val="003F180A"/>
    <w:rsid w:val="004B435E"/>
    <w:rsid w:val="00522B83"/>
    <w:rsid w:val="009F255F"/>
    <w:rsid w:val="00BE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80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80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D. Compas</dc:creator>
  <cp:lastModifiedBy>Tammy L. Baker</cp:lastModifiedBy>
  <cp:revision>2</cp:revision>
  <dcterms:created xsi:type="dcterms:W3CDTF">2013-05-24T17:37:00Z</dcterms:created>
  <dcterms:modified xsi:type="dcterms:W3CDTF">2013-05-24T17:37:00Z</dcterms:modified>
</cp:coreProperties>
</file>